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EB07" w14:textId="56DD5F80" w:rsidR="00FB33FA" w:rsidRDefault="00153A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</w:t>
      </w:r>
      <w:r w:rsidRPr="00812282">
        <w:rPr>
          <w:rFonts w:ascii="Sylfaen" w:hAnsi="Sylfaen"/>
          <w:b/>
        </w:rPr>
        <w:t>RMG</w:t>
      </w:r>
      <w:r w:rsidR="00812282" w:rsidRPr="00812282">
        <w:rPr>
          <w:rFonts w:ascii="Sylfaen" w:hAnsi="Sylfaen"/>
          <w:b/>
        </w:rPr>
        <w:t xml:space="preserve"> Copper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აცხადებს ტენდერს თბომავალი „ტგმ-4“-ის შეკეთების მიზნით.</w:t>
      </w:r>
    </w:p>
    <w:p w14:paraId="5C2E2F52" w14:textId="2B77F28B" w:rsidR="00153AF7" w:rsidRPr="00153AF7" w:rsidRDefault="00153AF7">
      <w:pPr>
        <w:rPr>
          <w:rFonts w:ascii="Sylfaen" w:hAnsi="Sylfaen"/>
          <w:sz w:val="20"/>
          <w:u w:val="thick"/>
          <w:lang w:val="ka-GE"/>
        </w:rPr>
      </w:pPr>
      <w:r w:rsidRPr="00153AF7">
        <w:rPr>
          <w:rFonts w:ascii="Sylfaen" w:hAnsi="Sylfaen"/>
          <w:sz w:val="20"/>
          <w:u w:val="thick"/>
          <w:lang w:val="ka-GE"/>
        </w:rPr>
        <w:t>სამუშაოთა შესახებ დეტალური ინფორმაცია, გთხოვთ, იხილეთ მიმაგრებულ დოკუმენტში.</w:t>
      </w:r>
    </w:p>
    <w:p w14:paraId="18325801" w14:textId="77777777" w:rsidR="00153AF7" w:rsidRPr="00131151" w:rsidRDefault="00153AF7" w:rsidP="00153AF7">
      <w:pPr>
        <w:spacing w:line="252" w:lineRule="auto"/>
        <w:rPr>
          <w:rFonts w:ascii="Sylfaen" w:hAnsi="Sylfaen"/>
          <w:b/>
          <w:lang w:val="ka-GE"/>
        </w:rPr>
      </w:pPr>
      <w:r w:rsidRPr="00131151">
        <w:rPr>
          <w:rFonts w:ascii="Sylfaen" w:hAnsi="Sylfaen"/>
          <w:b/>
          <w:lang w:val="ka-GE"/>
        </w:rPr>
        <w:t>კომპანიებმა უნდა წარმოადგინონ სატენდერო წინადადება, სადაც მოცემული უნდა იყოს:</w:t>
      </w:r>
    </w:p>
    <w:p w14:paraId="5E66CD57" w14:textId="77777777" w:rsidR="00153AF7" w:rsidRPr="00900563" w:rsidRDefault="00153AF7" w:rsidP="00153AF7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proofErr w:type="spellStart"/>
      <w:r w:rsidRPr="00900563">
        <w:rPr>
          <w:rFonts w:ascii="Sylfaen" w:hAnsi="Sylfaen"/>
          <w:color w:val="000000"/>
        </w:rPr>
        <w:t>შესასრულებელი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სამუშაოს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ვადები</w:t>
      </w:r>
      <w:proofErr w:type="spellEnd"/>
      <w:r w:rsidRPr="00900563">
        <w:rPr>
          <w:rFonts w:ascii="Sylfaen" w:hAnsi="Sylfaen" w:cs="Helvetica"/>
          <w:color w:val="000000"/>
        </w:rPr>
        <w:t xml:space="preserve"> (</w:t>
      </w:r>
      <w:proofErr w:type="spellStart"/>
      <w:r w:rsidRPr="00900563">
        <w:rPr>
          <w:rFonts w:ascii="Sylfaen" w:hAnsi="Sylfaen"/>
          <w:color w:val="000000"/>
        </w:rPr>
        <w:t>დეტალური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გეგმა</w:t>
      </w:r>
      <w:r w:rsidRPr="00900563">
        <w:rPr>
          <w:rFonts w:ascii="Sylfaen" w:hAnsi="Sylfaen" w:cs="Helvetica"/>
          <w:color w:val="000000"/>
        </w:rPr>
        <w:t>-</w:t>
      </w:r>
      <w:r w:rsidRPr="00900563">
        <w:rPr>
          <w:rFonts w:ascii="Sylfaen" w:hAnsi="Sylfaen"/>
          <w:color w:val="000000"/>
        </w:rPr>
        <w:t>გრაფიკი</w:t>
      </w:r>
      <w:proofErr w:type="spellEnd"/>
      <w:r w:rsidRPr="00900563">
        <w:rPr>
          <w:rFonts w:ascii="Sylfaen" w:hAnsi="Sylfaen" w:cs="Helvetica"/>
          <w:color w:val="000000"/>
        </w:rPr>
        <w:t>)</w:t>
      </w:r>
      <w:r w:rsidRPr="00900563">
        <w:rPr>
          <w:rFonts w:ascii="Sylfaen" w:hAnsi="Sylfaen" w:cs="Helvetica"/>
          <w:color w:val="000000"/>
          <w:lang w:val="ka-GE"/>
        </w:rPr>
        <w:t>;</w:t>
      </w:r>
    </w:p>
    <w:p w14:paraId="28E07E8A" w14:textId="77777777" w:rsidR="00153AF7" w:rsidRPr="00900563" w:rsidRDefault="00153AF7" w:rsidP="00153AF7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 w:rsidRPr="00900563">
        <w:rPr>
          <w:rFonts w:ascii="Sylfaen" w:hAnsi="Sylfaen" w:cs="Helvetica"/>
          <w:color w:val="000000"/>
          <w:lang w:val="ka-GE"/>
        </w:rPr>
        <w:t>შესასრულებელი სამუშაოს ღირებულება (დეტალური ხარჯთაღრიცხვა</w:t>
      </w:r>
      <w:r>
        <w:rPr>
          <w:rFonts w:ascii="Sylfaen" w:hAnsi="Sylfaen" w:cs="Helvetica"/>
          <w:color w:val="000000"/>
          <w:lang w:val="ka-GE"/>
        </w:rPr>
        <w:t>) და ანგარიშსწორების პირობები;</w:t>
      </w:r>
    </w:p>
    <w:p w14:paraId="4763383E" w14:textId="77777777" w:rsidR="00153AF7" w:rsidRDefault="00153AF7" w:rsidP="00153AF7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რეესტრიდან, მესაკუთრეთა მითითებით;</w:t>
      </w:r>
    </w:p>
    <w:p w14:paraId="447180A2" w14:textId="77777777" w:rsidR="00153AF7" w:rsidRDefault="00153AF7" w:rsidP="00153AF7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ცნობა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საქართველოს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რეესტრის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ეროვნული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სააგენტოდან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პირის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ქონებაზე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საჯაროსამართლებრივი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შეზღუდვის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ყადაღის</w:t>
      </w:r>
      <w:r>
        <w:rPr>
          <w:color w:val="000000" w:themeColor="text1"/>
          <w:lang w:val="ka-GE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არარსებობის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შესახებ</w:t>
      </w:r>
      <w:r>
        <w:rPr>
          <w:color w:val="000000" w:themeColor="text1"/>
          <w:lang w:val="ka-GE"/>
        </w:rPr>
        <w:t>.</w:t>
      </w:r>
    </w:p>
    <w:p w14:paraId="5160A616" w14:textId="77777777" w:rsidR="00153AF7" w:rsidRDefault="00153AF7" w:rsidP="00153AF7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 w:cs="Sylfaen"/>
          <w:color w:val="000000" w:themeColor="text1"/>
          <w:lang w:val="ka-GE"/>
        </w:rPr>
        <w:t>მისამართები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როგორც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ასევე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ფიზიკური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ფაქტიური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ელექტრონული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მისამართი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საბანკო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სხვა.</w:t>
      </w:r>
      <w:r>
        <w:rPr>
          <w:color w:val="000000" w:themeColor="text1"/>
          <w:lang w:val="ka-GE"/>
        </w:rPr>
        <w:t>)</w:t>
      </w:r>
    </w:p>
    <w:p w14:paraId="03D06EAA" w14:textId="77777777" w:rsidR="00153AF7" w:rsidRDefault="00153AF7" w:rsidP="00153AF7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 w:rsidRPr="000700F0">
        <w:rPr>
          <w:rFonts w:ascii="Sylfaen" w:hAnsi="Sylfaen" w:cs="Sylfaen"/>
          <w:lang w:val="ka-GE"/>
        </w:rPr>
        <w:t>მონაცემები</w:t>
      </w:r>
      <w:r w:rsidRPr="000700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კომპანიის</w:t>
      </w:r>
      <w:r w:rsidRPr="000700F0">
        <w:rPr>
          <w:rFonts w:ascii="Sylfaen" w:hAnsi="Sylfaen"/>
          <w:lang w:val="ka-GE"/>
        </w:rPr>
        <w:t xml:space="preserve"> მიერ განხორციელებული</w:t>
      </w:r>
      <w:r>
        <w:rPr>
          <w:rFonts w:ascii="Sylfaen" w:hAnsi="Sylfaen"/>
          <w:lang w:val="ka-GE"/>
        </w:rPr>
        <w:t xml:space="preserve"> </w:t>
      </w:r>
      <w:r w:rsidRPr="000700F0">
        <w:rPr>
          <w:rFonts w:ascii="Sylfaen" w:hAnsi="Sylfaen" w:cs="Sylfaen"/>
          <w:lang w:val="ka-GE"/>
        </w:rPr>
        <w:t>ანალოგიური</w:t>
      </w:r>
      <w:r w:rsidRPr="000700F0">
        <w:rPr>
          <w:rFonts w:ascii="Sylfaen" w:hAnsi="Sylfaen"/>
          <w:lang w:val="ka-GE"/>
        </w:rPr>
        <w:t xml:space="preserve"> მომსახურების შესრულების შესახებ</w:t>
      </w:r>
      <w:r>
        <w:rPr>
          <w:rFonts w:ascii="Sylfaen" w:hAnsi="Sylfaen"/>
          <w:lang w:val="ka-GE"/>
        </w:rPr>
        <w:t>;</w:t>
      </w:r>
    </w:p>
    <w:p w14:paraId="6E322CF9" w14:textId="77777777" w:rsidR="00153AF7" w:rsidRDefault="00153AF7" w:rsidP="00153AF7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14:paraId="15F435A9" w14:textId="77777777" w:rsidR="00153AF7" w:rsidRPr="000700F0" w:rsidRDefault="00153AF7" w:rsidP="00153AF7">
      <w:pPr>
        <w:spacing w:line="276" w:lineRule="auto"/>
        <w:rPr>
          <w:rFonts w:ascii="Sylfaen" w:hAnsi="Sylfaen"/>
          <w:b/>
          <w:color w:val="000000" w:themeColor="text1"/>
          <w:lang w:val="ka-GE"/>
        </w:rPr>
      </w:pPr>
      <w:r w:rsidRPr="001D66A5">
        <w:rPr>
          <w:rFonts w:ascii="Sylfaen" w:hAnsi="Sylfaen" w:cs="Sylfaen"/>
          <w:b/>
          <w:color w:val="000000" w:themeColor="text1"/>
          <w:lang w:val="ka-GE"/>
        </w:rPr>
        <w:t>ს</w:t>
      </w:r>
      <w:r>
        <w:rPr>
          <w:rFonts w:ascii="Sylfaen" w:hAnsi="Sylfaen" w:cs="Sylfaen"/>
          <w:b/>
          <w:color w:val="000000" w:themeColor="text1"/>
          <w:lang w:val="ka-GE"/>
        </w:rPr>
        <w:t>ატენერო წინადადების</w:t>
      </w:r>
      <w:r w:rsidRPr="001D66A5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14:paraId="54BB48C5" w14:textId="77777777" w:rsidR="00153AF7" w:rsidRPr="008E3B96" w:rsidRDefault="00153AF7" w:rsidP="00153A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სატენდერო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წინადადება</w:t>
      </w:r>
      <w:proofErr w:type="spellEnd"/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უნდა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იყოს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წარმოდგენილი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დალუქული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კონვერტით</w:t>
      </w:r>
      <w:proofErr w:type="spellEnd"/>
      <w:r>
        <w:rPr>
          <w:rFonts w:ascii="Sylfaen" w:eastAsia="Times New Roman" w:hAnsi="Sylfaen" w:cs="Helvetica"/>
          <w:color w:val="000000" w:themeColor="text1"/>
        </w:rPr>
        <w:t>,</w:t>
      </w:r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სატენდერო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კომისიის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მდივნის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,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ლილე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პირველის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სახელზე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,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შემდეგ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მისამართზე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: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ქ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. </w:t>
      </w:r>
      <w:proofErr w:type="spellStart"/>
      <w:r w:rsidRPr="00B521DA">
        <w:rPr>
          <w:rFonts w:ascii="Sylfaen" w:eastAsia="Times New Roman" w:hAnsi="Sylfaen" w:cs="Sylfaen"/>
          <w:b/>
          <w:bCs/>
          <w:color w:val="000000" w:themeColor="text1"/>
        </w:rPr>
        <w:t>თბილისი</w:t>
      </w:r>
      <w:proofErr w:type="spellEnd"/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, </w:t>
      </w:r>
      <w:proofErr w:type="spellStart"/>
      <w:r w:rsidRPr="00B521DA">
        <w:rPr>
          <w:rFonts w:ascii="Sylfaen" w:eastAsia="Times New Roman" w:hAnsi="Sylfaen" w:cs="Sylfaen"/>
          <w:b/>
          <w:bCs/>
          <w:color w:val="000000" w:themeColor="text1"/>
        </w:rPr>
        <w:t>ალექსიძის</w:t>
      </w:r>
      <w:proofErr w:type="spellEnd"/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#1 </w:t>
      </w:r>
      <w:proofErr w:type="spellStart"/>
      <w:r w:rsidRPr="00B521DA">
        <w:rPr>
          <w:rFonts w:ascii="Sylfaen" w:eastAsia="Times New Roman" w:hAnsi="Sylfaen" w:cs="Sylfaen"/>
          <w:b/>
          <w:bCs/>
          <w:color w:val="000000" w:themeColor="text1"/>
        </w:rPr>
        <w:t>შესახვევი</w:t>
      </w:r>
      <w:proofErr w:type="spellEnd"/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III </w:t>
      </w:r>
    </w:p>
    <w:p w14:paraId="2FE38622" w14:textId="77777777" w:rsidR="00153AF7" w:rsidRPr="008E3B96" w:rsidRDefault="00153AF7" w:rsidP="00153A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8E3B96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სატენდერო წინადადება ასევე შეგიძლიათ მოგვაწოდოთ 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კოდირებული ელექტორნული ფოსტის საშუალებით, ელ.ფოსტაზე - </w:t>
      </w:r>
      <w:r>
        <w:fldChar w:fldCharType="begin"/>
      </w:r>
      <w:r>
        <w:instrText xml:space="preserve"> HYPERLINK "mailto:LPirveli@richmetalsgroup.com" </w:instrText>
      </w:r>
      <w:r>
        <w:fldChar w:fldCharType="separate"/>
      </w:r>
      <w:r w:rsidRPr="00AA6FAB">
        <w:rPr>
          <w:rFonts w:ascii="Sylfaen" w:eastAsia="Times New Roman" w:hAnsi="Sylfaen" w:cs="Helvetica"/>
          <w:b/>
          <w:bCs/>
          <w:color w:val="000000" w:themeColor="text1"/>
          <w:u w:val="single"/>
        </w:rPr>
        <w:t>LPirveli@richmetalsgroup.com</w:t>
      </w:r>
      <w:r>
        <w:rPr>
          <w:rFonts w:ascii="Sylfaen" w:eastAsia="Times New Roman" w:hAnsi="Sylfaen" w:cs="Helvetica"/>
          <w:b/>
          <w:bCs/>
          <w:color w:val="000000" w:themeColor="text1"/>
          <w:u w:val="single"/>
        </w:rPr>
        <w:fldChar w:fldCharType="end"/>
      </w:r>
      <w:r w:rsidRPr="00AA6FAB">
        <w:rPr>
          <w:rFonts w:ascii="Sylfaen" w:eastAsia="Times New Roman" w:hAnsi="Sylfaen" w:cs="Helvetica"/>
          <w:b/>
          <w:bCs/>
          <w:color w:val="000000" w:themeColor="text1"/>
        </w:rPr>
        <w:t> </w:t>
      </w:r>
    </w:p>
    <w:p w14:paraId="469D94A7" w14:textId="77777777" w:rsidR="00153AF7" w:rsidRPr="00AA6FAB" w:rsidRDefault="00153AF7" w:rsidP="00153A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ტენდერთან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დაკავშირებული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საკითხების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  <w:lang w:val="ka-GE"/>
        </w:rPr>
        <w:t>დ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აზუსტებისათვის</w:t>
      </w:r>
      <w:proofErr w:type="spellEnd"/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შეგიძლიათ</w:t>
      </w:r>
      <w:proofErr w:type="spellEnd"/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მიმართოთ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სატენდერო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კომისიის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მდივანს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ელ</w:t>
      </w:r>
      <w:proofErr w:type="spellEnd"/>
      <w:r>
        <w:rPr>
          <w:rFonts w:ascii="Sylfaen" w:eastAsia="Times New Roman" w:hAnsi="Sylfaen" w:cs="Sylfaen"/>
          <w:color w:val="000000" w:themeColor="text1"/>
        </w:rPr>
        <w:t xml:space="preserve">. </w:t>
      </w:r>
      <w:proofErr w:type="spellStart"/>
      <w:r>
        <w:rPr>
          <w:rFonts w:ascii="Sylfaen" w:eastAsia="Times New Roman" w:hAnsi="Sylfaen" w:cs="Sylfaen"/>
          <w:color w:val="000000" w:themeColor="text1"/>
        </w:rPr>
        <w:t>ფოსტაზე</w:t>
      </w:r>
      <w:proofErr w:type="spellEnd"/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r w:rsidRPr="00B521DA">
        <w:rPr>
          <w:rFonts w:ascii="Sylfaen" w:eastAsia="Times New Roman" w:hAnsi="Sylfaen" w:cs="Helvetica"/>
          <w:color w:val="000000" w:themeColor="text1"/>
        </w:rPr>
        <w:t>-</w:t>
      </w:r>
      <w:r w:rsidRPr="00B521D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hyperlink r:id="rId5" w:history="1">
        <w:r w:rsidRPr="00AA6FAB">
          <w:rPr>
            <w:rFonts w:ascii="Sylfaen" w:eastAsia="Times New Roman" w:hAnsi="Sylfaen" w:cs="Helvetica"/>
            <w:b/>
            <w:bCs/>
            <w:color w:val="000000" w:themeColor="text1"/>
            <w:u w:val="single"/>
          </w:rPr>
          <w:t>LPirveli@richmetalsgroup.com</w:t>
        </w:r>
      </w:hyperlink>
      <w:r w:rsidRPr="00AA6FAB">
        <w:rPr>
          <w:rFonts w:ascii="Sylfaen" w:eastAsia="Times New Roman" w:hAnsi="Sylfaen" w:cs="Helvetica"/>
          <w:b/>
          <w:bCs/>
          <w:color w:val="000000" w:themeColor="text1"/>
        </w:rPr>
        <w:t> </w:t>
      </w:r>
    </w:p>
    <w:p w14:paraId="265C9D64" w14:textId="77777777" w:rsidR="00153AF7" w:rsidRPr="00B521DA" w:rsidRDefault="00153AF7" w:rsidP="00153A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კონვერტს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უნდა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ეწეროს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პრეტენდენტის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სახელი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და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ტენდერის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დასახელება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>.</w:t>
      </w:r>
    </w:p>
    <w:p w14:paraId="4A0ECD2F" w14:textId="67631FCE" w:rsidR="00153AF7" w:rsidRPr="00805A0A" w:rsidRDefault="00153AF7" w:rsidP="00153A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333333"/>
        </w:rPr>
      </w:pPr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წინადადებების 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მიღების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ბოლო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ვადაა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-</w:t>
      </w:r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10.11</w:t>
      </w:r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.2017</w:t>
      </w:r>
      <w:r w:rsidR="00812282">
        <w:rPr>
          <w:rFonts w:ascii="Sylfaen" w:eastAsia="Times New Roman" w:hAnsi="Sylfaen" w:cs="Helvetica"/>
          <w:b/>
          <w:color w:val="000000" w:themeColor="text1"/>
          <w:sz w:val="24"/>
        </w:rPr>
        <w:t xml:space="preserve">, 17:00 </w:t>
      </w:r>
      <w:r w:rsidR="00812282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საათი.</w:t>
      </w:r>
      <w:bookmarkStart w:id="0" w:name="_GoBack"/>
      <w:bookmarkEnd w:id="0"/>
    </w:p>
    <w:p w14:paraId="4FCAC95B" w14:textId="496648E5" w:rsidR="00153AF7" w:rsidRPr="00153AF7" w:rsidRDefault="00153AF7">
      <w:pPr>
        <w:rPr>
          <w:rFonts w:ascii="Sylfaen" w:hAnsi="Sylfaen"/>
          <w:b/>
          <w:sz w:val="20"/>
          <w:lang w:val="ka-GE"/>
        </w:rPr>
      </w:pPr>
    </w:p>
    <w:p w14:paraId="774B4DA9" w14:textId="1EEF4D6C" w:rsidR="00153AF7" w:rsidRDefault="00153AF7">
      <w:pPr>
        <w:rPr>
          <w:rFonts w:ascii="Sylfaen" w:hAnsi="Sylfaen"/>
          <w:lang w:val="ka-GE"/>
        </w:rPr>
      </w:pPr>
    </w:p>
    <w:p w14:paraId="5D79F9FB" w14:textId="77777777" w:rsidR="00153AF7" w:rsidRPr="00153AF7" w:rsidRDefault="00153AF7">
      <w:pPr>
        <w:rPr>
          <w:rFonts w:ascii="Sylfaen" w:hAnsi="Sylfaen"/>
          <w:lang w:val="ka-GE"/>
        </w:rPr>
      </w:pPr>
    </w:p>
    <w:sectPr w:rsidR="00153AF7" w:rsidRPr="0015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3E9"/>
    <w:multiLevelType w:val="hybridMultilevel"/>
    <w:tmpl w:val="5C4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BE"/>
    <w:rsid w:val="00153AF7"/>
    <w:rsid w:val="00297177"/>
    <w:rsid w:val="004222E3"/>
    <w:rsid w:val="005A455F"/>
    <w:rsid w:val="006A6B0C"/>
    <w:rsid w:val="007A73BE"/>
    <w:rsid w:val="00812282"/>
    <w:rsid w:val="009F4347"/>
    <w:rsid w:val="00AC3DD1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F0C3"/>
  <w15:chartTrackingRefBased/>
  <w15:docId w15:val="{BCD21FAE-2D68-461A-B1E8-BE936D2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4</cp:revision>
  <dcterms:created xsi:type="dcterms:W3CDTF">2017-11-06T10:05:00Z</dcterms:created>
  <dcterms:modified xsi:type="dcterms:W3CDTF">2017-11-06T10:11:00Z</dcterms:modified>
</cp:coreProperties>
</file>